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A29F3" w14:textId="77777777" w:rsidR="00040FE2" w:rsidRPr="0068659C" w:rsidRDefault="00040FE2" w:rsidP="00040FE2">
      <w:pPr>
        <w:pStyle w:val="Titre"/>
        <w:rPr>
          <w:rFonts w:asciiTheme="majorHAnsi" w:hAnsiTheme="majorHAnsi"/>
          <w:b w:val="0"/>
          <w:i/>
          <w:smallCaps/>
          <w:sz w:val="28"/>
          <w:u w:val="none"/>
        </w:rPr>
      </w:pPr>
    </w:p>
    <w:p w14:paraId="0EF82D64" w14:textId="77777777" w:rsidR="001C74BC" w:rsidRPr="0068659C" w:rsidRDefault="001C74BC" w:rsidP="001C74BC">
      <w:pPr>
        <w:shd w:val="clear" w:color="auto" w:fill="FFFFFF"/>
        <w:rPr>
          <w:rFonts w:asciiTheme="majorHAnsi" w:eastAsia="Times New Roman" w:hAnsiTheme="majorHAnsi" w:cs="Arial"/>
          <w:color w:val="000000"/>
          <w:lang w:eastAsia="fr-FR"/>
        </w:rPr>
      </w:pPr>
    </w:p>
    <w:p w14:paraId="09F49DB2" w14:textId="77777777" w:rsidR="0068659C" w:rsidRPr="0068659C" w:rsidRDefault="0068659C" w:rsidP="001C74BC">
      <w:pPr>
        <w:shd w:val="clear" w:color="auto" w:fill="FFFFFF"/>
        <w:rPr>
          <w:rFonts w:asciiTheme="majorHAnsi" w:eastAsia="Times New Roman" w:hAnsiTheme="majorHAnsi" w:cs="Arial"/>
          <w:color w:val="000000"/>
          <w:lang w:eastAsia="fr-FR"/>
        </w:rPr>
      </w:pPr>
    </w:p>
    <w:p w14:paraId="5A5695BE" w14:textId="77777777" w:rsidR="0068659C" w:rsidRPr="0068659C" w:rsidRDefault="0068659C" w:rsidP="001C74BC">
      <w:pPr>
        <w:shd w:val="clear" w:color="auto" w:fill="FFFFFF"/>
        <w:rPr>
          <w:rFonts w:asciiTheme="majorHAnsi" w:eastAsia="Times New Roman" w:hAnsiTheme="majorHAnsi" w:cs="Arial"/>
          <w:color w:val="000000"/>
          <w:lang w:eastAsia="fr-FR"/>
        </w:rPr>
      </w:pPr>
    </w:p>
    <w:p w14:paraId="6DA7BF88" w14:textId="77777777" w:rsidR="0068659C" w:rsidRDefault="0068659C" w:rsidP="001C74BC">
      <w:pPr>
        <w:shd w:val="clear" w:color="auto" w:fill="FFFFFF"/>
        <w:rPr>
          <w:rFonts w:asciiTheme="majorHAnsi" w:eastAsia="Times New Roman" w:hAnsiTheme="majorHAnsi" w:cs="Arial"/>
          <w:color w:val="000000"/>
          <w:lang w:eastAsia="fr-FR"/>
        </w:rPr>
      </w:pPr>
    </w:p>
    <w:p w14:paraId="7DB965CE" w14:textId="77777777" w:rsidR="005C6208" w:rsidRPr="005C6208" w:rsidRDefault="005C6208" w:rsidP="005C6208">
      <w:pPr>
        <w:jc w:val="center"/>
        <w:rPr>
          <w:b/>
          <w:sz w:val="40"/>
          <w:szCs w:val="40"/>
        </w:rPr>
      </w:pPr>
      <w:r w:rsidRPr="005C6208">
        <w:rPr>
          <w:b/>
          <w:sz w:val="40"/>
          <w:szCs w:val="40"/>
        </w:rPr>
        <w:t>CONCOURS</w:t>
      </w:r>
    </w:p>
    <w:p w14:paraId="4C8394E8" w14:textId="5F842550" w:rsidR="005C6208" w:rsidRPr="005C6208" w:rsidRDefault="005C6208" w:rsidP="005C6208">
      <w:pPr>
        <w:jc w:val="center"/>
        <w:rPr>
          <w:b/>
          <w:sz w:val="40"/>
          <w:szCs w:val="40"/>
        </w:rPr>
      </w:pPr>
      <w:proofErr w:type="gramStart"/>
      <w:r w:rsidRPr="005C6208">
        <w:rPr>
          <w:b/>
          <w:sz w:val="40"/>
          <w:szCs w:val="40"/>
        </w:rPr>
        <w:t>un</w:t>
      </w:r>
      <w:proofErr w:type="gramEnd"/>
      <w:r w:rsidRPr="005C6208">
        <w:rPr>
          <w:b/>
          <w:sz w:val="40"/>
          <w:szCs w:val="40"/>
        </w:rPr>
        <w:t xml:space="preserve"> </w:t>
      </w:r>
      <w:r w:rsidR="00CD6EA7">
        <w:rPr>
          <w:b/>
          <w:sz w:val="40"/>
          <w:szCs w:val="40"/>
        </w:rPr>
        <w:t xml:space="preserve">poste de </w:t>
      </w:r>
      <w:r w:rsidRPr="005C6208">
        <w:rPr>
          <w:b/>
          <w:sz w:val="40"/>
          <w:szCs w:val="40"/>
        </w:rPr>
        <w:t>violon solo</w:t>
      </w:r>
    </w:p>
    <w:p w14:paraId="6EF478E5" w14:textId="77777777" w:rsidR="005C6208" w:rsidRDefault="005C6208" w:rsidP="005C620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catégorie – temps partiel 75%</w:t>
      </w:r>
    </w:p>
    <w:p w14:paraId="33CEE99F" w14:textId="77777777" w:rsidR="005C6208" w:rsidRDefault="005C6208" w:rsidP="005C6208">
      <w:pPr>
        <w:jc w:val="center"/>
        <w:rPr>
          <w:sz w:val="28"/>
          <w:szCs w:val="28"/>
        </w:rPr>
      </w:pPr>
    </w:p>
    <w:p w14:paraId="14F65468" w14:textId="77777777" w:rsidR="005C6208" w:rsidRDefault="005C6208" w:rsidP="005C6208">
      <w:pPr>
        <w:jc w:val="center"/>
        <w:rPr>
          <w:sz w:val="28"/>
          <w:szCs w:val="28"/>
        </w:rPr>
      </w:pPr>
    </w:p>
    <w:p w14:paraId="23E53921" w14:textId="77777777" w:rsidR="005C6208" w:rsidRDefault="005C6208" w:rsidP="005C6208">
      <w:pPr>
        <w:rPr>
          <w:sz w:val="22"/>
          <w:szCs w:val="22"/>
        </w:rPr>
      </w:pPr>
      <w:r>
        <w:tab/>
      </w:r>
      <w:r>
        <w:tab/>
        <w:t>--------------------------------------------------------------------------------------</w:t>
      </w:r>
    </w:p>
    <w:p w14:paraId="2BCD5B97" w14:textId="77777777" w:rsidR="005C6208" w:rsidRDefault="005C6208" w:rsidP="005C62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Dimanche 13 septembre à 9h30 – Le Corum – Salle </w:t>
      </w:r>
      <w:proofErr w:type="spellStart"/>
      <w:r>
        <w:rPr>
          <w:b/>
          <w:sz w:val="32"/>
          <w:szCs w:val="32"/>
        </w:rPr>
        <w:t>Beracasa</w:t>
      </w:r>
      <w:proofErr w:type="spellEnd"/>
    </w:p>
    <w:p w14:paraId="003F76F7" w14:textId="77777777" w:rsidR="005C6208" w:rsidRDefault="005C6208" w:rsidP="005C6208">
      <w:pPr>
        <w:rPr>
          <w:sz w:val="22"/>
          <w:szCs w:val="22"/>
        </w:rPr>
      </w:pPr>
      <w:r>
        <w:tab/>
      </w:r>
      <w:r>
        <w:tab/>
        <w:t>--------------------------------------------------------------------------------------</w:t>
      </w:r>
    </w:p>
    <w:p w14:paraId="1DC3A3AB" w14:textId="77777777" w:rsidR="005C6208" w:rsidRDefault="005C6208" w:rsidP="005C6208">
      <w:pPr>
        <w:rPr>
          <w:b/>
          <w:u w:val="single"/>
        </w:rPr>
      </w:pPr>
    </w:p>
    <w:p w14:paraId="4910DDE4" w14:textId="77777777" w:rsidR="005C6208" w:rsidRDefault="005C6208" w:rsidP="005C6208">
      <w:pPr>
        <w:rPr>
          <w:b/>
          <w:u w:val="single"/>
        </w:rPr>
      </w:pPr>
    </w:p>
    <w:p w14:paraId="756AAAF7" w14:textId="77777777" w:rsidR="005C6208" w:rsidRDefault="005C6208" w:rsidP="005C6208">
      <w:pPr>
        <w:rPr>
          <w:b/>
          <w:u w:val="single"/>
        </w:rPr>
      </w:pPr>
      <w:r>
        <w:rPr>
          <w:b/>
          <w:u w:val="single"/>
        </w:rPr>
        <w:t>Première épreuve (éliminatoire)</w:t>
      </w:r>
    </w:p>
    <w:p w14:paraId="271D51F1" w14:textId="77777777" w:rsidR="005C6208" w:rsidRDefault="005C6208" w:rsidP="005C6208">
      <w:pPr>
        <w:rPr>
          <w:b/>
          <w:u w:val="single"/>
        </w:rPr>
      </w:pPr>
    </w:p>
    <w:p w14:paraId="182DB7C6" w14:textId="77777777" w:rsidR="005C6208" w:rsidRPr="005C6208" w:rsidRDefault="005C6208" w:rsidP="005C6208">
      <w:r w:rsidRPr="005C6208">
        <w:t>Au choix du candidat, le 1</w:t>
      </w:r>
      <w:r w:rsidRPr="005C6208">
        <w:rPr>
          <w:vertAlign w:val="superscript"/>
        </w:rPr>
        <w:t>er</w:t>
      </w:r>
      <w:r w:rsidRPr="005C6208">
        <w:t xml:space="preserve"> mouvement avec cadence de l’un des concertos suivants : </w:t>
      </w:r>
    </w:p>
    <w:p w14:paraId="2CEFEC17" w14:textId="31880A01" w:rsidR="005C6208" w:rsidRDefault="005C6208" w:rsidP="005C6208">
      <w:r>
        <w:t xml:space="preserve">MOZART : </w:t>
      </w:r>
      <w:r>
        <w:rPr>
          <w:i/>
        </w:rPr>
        <w:t>Concerto n°3  en sol M K</w:t>
      </w:r>
      <w:r w:rsidR="00CD6EA7">
        <w:rPr>
          <w:i/>
        </w:rPr>
        <w:t>.</w:t>
      </w:r>
      <w:r>
        <w:rPr>
          <w:i/>
        </w:rPr>
        <w:t>V 216</w:t>
      </w:r>
    </w:p>
    <w:p w14:paraId="0B40FAF0" w14:textId="4AF493BE" w:rsidR="005C6208" w:rsidRDefault="005C6208" w:rsidP="005C6208">
      <w:pPr>
        <w:rPr>
          <w:i/>
        </w:rPr>
      </w:pPr>
      <w:r>
        <w:t xml:space="preserve">MOZART : </w:t>
      </w:r>
      <w:r>
        <w:rPr>
          <w:i/>
        </w:rPr>
        <w:t>Concerto n°4  en ré M K</w:t>
      </w:r>
      <w:r w:rsidR="00CD6EA7">
        <w:rPr>
          <w:i/>
        </w:rPr>
        <w:t>.</w:t>
      </w:r>
      <w:r>
        <w:rPr>
          <w:i/>
        </w:rPr>
        <w:t>V 218</w:t>
      </w:r>
    </w:p>
    <w:p w14:paraId="56E76EBA" w14:textId="23D4AF86" w:rsidR="005C6208" w:rsidRDefault="005C6208" w:rsidP="005C6208">
      <w:r>
        <w:t xml:space="preserve">MOZART : </w:t>
      </w:r>
      <w:r>
        <w:rPr>
          <w:i/>
        </w:rPr>
        <w:t>Concerto n°5  en sol M K</w:t>
      </w:r>
      <w:r w:rsidR="00CD6EA7">
        <w:rPr>
          <w:i/>
        </w:rPr>
        <w:t>.</w:t>
      </w:r>
      <w:r>
        <w:rPr>
          <w:i/>
        </w:rPr>
        <w:t>V 219</w:t>
      </w:r>
    </w:p>
    <w:p w14:paraId="078FAF7D" w14:textId="77777777" w:rsidR="005C6208" w:rsidRDefault="005C6208" w:rsidP="005C6208">
      <w:r>
        <w:t xml:space="preserve">+ Trait d’orchestre : </w:t>
      </w:r>
    </w:p>
    <w:p w14:paraId="2E4C00B0" w14:textId="6C8D9BF9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STRAUSS : </w:t>
      </w:r>
      <w:r>
        <w:rPr>
          <w:i/>
        </w:rPr>
        <w:t>Les 4 derniers Lieder « </w:t>
      </w:r>
      <w:proofErr w:type="spellStart"/>
      <w:r>
        <w:rPr>
          <w:i/>
        </w:rPr>
        <w:t>Beim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Schlafengehen</w:t>
      </w:r>
      <w:proofErr w:type="spellEnd"/>
      <w:r>
        <w:rPr>
          <w:i/>
        </w:rPr>
        <w:t> »</w:t>
      </w:r>
      <w:r>
        <w:t xml:space="preserve"> (solo)</w:t>
      </w:r>
    </w:p>
    <w:p w14:paraId="34C33535" w14:textId="77777777" w:rsidR="005C6208" w:rsidRDefault="005C6208" w:rsidP="005C6208"/>
    <w:p w14:paraId="3FDD00DB" w14:textId="77777777" w:rsidR="005C6208" w:rsidRDefault="005C6208" w:rsidP="005C6208">
      <w:pPr>
        <w:rPr>
          <w:b/>
          <w:u w:val="single"/>
        </w:rPr>
      </w:pPr>
      <w:r>
        <w:rPr>
          <w:b/>
          <w:u w:val="single"/>
        </w:rPr>
        <w:t>Deuxième épreuve (éliminatoire)</w:t>
      </w:r>
    </w:p>
    <w:p w14:paraId="2ADD436C" w14:textId="77777777" w:rsidR="005C6208" w:rsidRDefault="005C6208" w:rsidP="005C6208">
      <w:pPr>
        <w:rPr>
          <w:b/>
          <w:u w:val="single"/>
        </w:rPr>
      </w:pPr>
    </w:p>
    <w:p w14:paraId="1C7699CB" w14:textId="77777777" w:rsidR="005C6208" w:rsidRDefault="005C6208" w:rsidP="005C6208">
      <w:r>
        <w:t>Au choix du candidat, le 1</w:t>
      </w:r>
      <w:r>
        <w:rPr>
          <w:vertAlign w:val="superscript"/>
        </w:rPr>
        <w:t>er</w:t>
      </w:r>
      <w:r>
        <w:t xml:space="preserve"> mouvement de l’un des concertos suivants :</w:t>
      </w:r>
    </w:p>
    <w:p w14:paraId="0CF6B81F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BEETHOVEN : </w:t>
      </w:r>
      <w:r>
        <w:rPr>
          <w:i/>
        </w:rPr>
        <w:t xml:space="preserve">Concerto pour violon en ré majeur op.61 </w:t>
      </w:r>
      <w:r>
        <w:t>: exposition et cadence</w:t>
      </w:r>
    </w:p>
    <w:p w14:paraId="700239A7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BRAHMS : </w:t>
      </w:r>
      <w:r>
        <w:rPr>
          <w:i/>
        </w:rPr>
        <w:t xml:space="preserve">Concerto pour violon en ré majeur op.77 </w:t>
      </w:r>
      <w:r>
        <w:t>: exposition et cadence</w:t>
      </w:r>
    </w:p>
    <w:p w14:paraId="206AA4F2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MENDELSSOHN : </w:t>
      </w:r>
      <w:r>
        <w:rPr>
          <w:i/>
        </w:rPr>
        <w:t xml:space="preserve">Concerto pour violon en ré mineur op.64 </w:t>
      </w:r>
      <w:r>
        <w:t xml:space="preserve"> jusqu’à la fin de la cadence</w:t>
      </w:r>
    </w:p>
    <w:p w14:paraId="36469355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SIBELIUS : </w:t>
      </w:r>
      <w:r>
        <w:rPr>
          <w:i/>
        </w:rPr>
        <w:t xml:space="preserve">Concerto pour violon en ré mineur op.47 </w:t>
      </w:r>
      <w:r>
        <w:t xml:space="preserve"> jusqu’à la fin de la cadence</w:t>
      </w:r>
    </w:p>
    <w:p w14:paraId="4C8EFF4A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TCHAIKOVSKI : </w:t>
      </w:r>
      <w:r>
        <w:rPr>
          <w:i/>
        </w:rPr>
        <w:t xml:space="preserve">Concerto pour violon en ré majeur op.35 </w:t>
      </w:r>
      <w:r>
        <w:t>: exposition et cadence</w:t>
      </w:r>
    </w:p>
    <w:p w14:paraId="24E4AACD" w14:textId="77777777" w:rsidR="005C6208" w:rsidRDefault="005C6208" w:rsidP="005C6208">
      <w:r>
        <w:t xml:space="preserve">+ BACH : au choix : </w:t>
      </w:r>
    </w:p>
    <w:p w14:paraId="73794A0B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Sonate n°1 : </w:t>
      </w:r>
      <w:r>
        <w:rPr>
          <w:i/>
        </w:rPr>
        <w:t xml:space="preserve">Sicilienne </w:t>
      </w:r>
    </w:p>
    <w:p w14:paraId="0F1A8475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Sonate n°2 : </w:t>
      </w:r>
      <w:r>
        <w:rPr>
          <w:i/>
        </w:rPr>
        <w:t xml:space="preserve">Andante </w:t>
      </w:r>
    </w:p>
    <w:p w14:paraId="075824BF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Sonate n°3 : </w:t>
      </w:r>
      <w:r>
        <w:rPr>
          <w:i/>
        </w:rPr>
        <w:t xml:space="preserve">Largo </w:t>
      </w:r>
    </w:p>
    <w:p w14:paraId="5B865541" w14:textId="77777777" w:rsidR="005C6208" w:rsidRDefault="005C6208" w:rsidP="005C6208">
      <w:r>
        <w:t>+ Traits d’orchestre et/ou solos  au choix du jury parmi ceux de la troisième épreuve</w:t>
      </w:r>
    </w:p>
    <w:p w14:paraId="0FA5867D" w14:textId="77777777" w:rsidR="005C6208" w:rsidRDefault="005C6208" w:rsidP="005C6208"/>
    <w:p w14:paraId="5C251398" w14:textId="77777777" w:rsidR="005C6208" w:rsidRDefault="005C6208" w:rsidP="005C6208"/>
    <w:p w14:paraId="156D922D" w14:textId="77777777" w:rsidR="005C6208" w:rsidRDefault="005C6208" w:rsidP="005C6208"/>
    <w:p w14:paraId="278D87AA" w14:textId="77777777" w:rsidR="005C6208" w:rsidRDefault="005C6208" w:rsidP="005C6208"/>
    <w:p w14:paraId="7B9A4AE3" w14:textId="77777777" w:rsidR="005C6208" w:rsidRDefault="005C6208" w:rsidP="005C6208"/>
    <w:p w14:paraId="6937E744" w14:textId="77777777" w:rsidR="005C6208" w:rsidRDefault="005C6208" w:rsidP="005C6208"/>
    <w:p w14:paraId="05705AE8" w14:textId="77777777" w:rsidR="005C6208" w:rsidRDefault="005C6208" w:rsidP="005C6208"/>
    <w:p w14:paraId="4B817C59" w14:textId="77777777" w:rsidR="005C6208" w:rsidRDefault="005C6208" w:rsidP="005C6208">
      <w:pPr>
        <w:rPr>
          <w:b/>
          <w:u w:val="single"/>
        </w:rPr>
      </w:pPr>
      <w:r>
        <w:rPr>
          <w:b/>
          <w:u w:val="single"/>
        </w:rPr>
        <w:lastRenderedPageBreak/>
        <w:t>Troisième épreuve (éliminatoire)</w:t>
      </w:r>
    </w:p>
    <w:p w14:paraId="418C4516" w14:textId="77777777" w:rsidR="005C6208" w:rsidRDefault="005C6208" w:rsidP="005C6208">
      <w:r>
        <w:t xml:space="preserve">Solos : </w:t>
      </w:r>
    </w:p>
    <w:p w14:paraId="3D434644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STRAUSS : </w:t>
      </w:r>
      <w:proofErr w:type="spellStart"/>
      <w:r>
        <w:rPr>
          <w:i/>
        </w:rPr>
        <w:t>Heldenleben</w:t>
      </w:r>
      <w:proofErr w:type="spellEnd"/>
      <w:r>
        <w:t xml:space="preserve"> (extrait)</w:t>
      </w:r>
    </w:p>
    <w:p w14:paraId="58EB8069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>RIMSKY-KORSAKOV </w:t>
      </w:r>
      <w:r>
        <w:rPr>
          <w:i/>
        </w:rPr>
        <w:t>: Shéhérazade</w:t>
      </w:r>
      <w:r>
        <w:t xml:space="preserve"> (extraits)</w:t>
      </w:r>
    </w:p>
    <w:p w14:paraId="5DAA1096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TCHAIKOVSKI : </w:t>
      </w:r>
      <w:r>
        <w:rPr>
          <w:i/>
        </w:rPr>
        <w:t>Le Lac des Cygnes</w:t>
      </w:r>
      <w:r>
        <w:t xml:space="preserve"> (extrait)</w:t>
      </w:r>
    </w:p>
    <w:p w14:paraId="604B3F87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DVORAK : </w:t>
      </w:r>
      <w:r>
        <w:rPr>
          <w:i/>
        </w:rPr>
        <w:t>Symphonie n°8 – 2è mouvement</w:t>
      </w:r>
      <w:r>
        <w:t xml:space="preserve"> (extrait)</w:t>
      </w:r>
    </w:p>
    <w:p w14:paraId="41D1139B" w14:textId="77777777" w:rsidR="005C6208" w:rsidRDefault="005C6208" w:rsidP="005C6208">
      <w:r>
        <w:t xml:space="preserve">+ Traits d’orchestre : </w:t>
      </w:r>
    </w:p>
    <w:p w14:paraId="0CE9FAED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MOZART : </w:t>
      </w:r>
      <w:r>
        <w:rPr>
          <w:i/>
        </w:rPr>
        <w:t>Symphonie n°39 – Final</w:t>
      </w:r>
      <w:r>
        <w:t xml:space="preserve"> (extrait) </w:t>
      </w:r>
    </w:p>
    <w:p w14:paraId="074C12DE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>TCHAIKOVSKI </w:t>
      </w:r>
      <w:r>
        <w:rPr>
          <w:i/>
        </w:rPr>
        <w:t>: Casse-Noisette</w:t>
      </w:r>
      <w:r>
        <w:t xml:space="preserve"> (extrait) </w:t>
      </w:r>
    </w:p>
    <w:p w14:paraId="0C7C8E0B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MAHLER : </w:t>
      </w:r>
      <w:r>
        <w:rPr>
          <w:i/>
        </w:rPr>
        <w:t xml:space="preserve">Symphonie n°5 – </w:t>
      </w:r>
      <w:proofErr w:type="spellStart"/>
      <w:r>
        <w:rPr>
          <w:i/>
        </w:rPr>
        <w:t>Adagietto</w:t>
      </w:r>
      <w:proofErr w:type="spellEnd"/>
      <w:r>
        <w:t xml:space="preserve"> (extrait) </w:t>
      </w:r>
    </w:p>
    <w:p w14:paraId="2161E2BC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STRAUSS : </w:t>
      </w:r>
      <w:r>
        <w:rPr>
          <w:i/>
        </w:rPr>
        <w:t>Don Juan op.20</w:t>
      </w:r>
      <w:r>
        <w:t xml:space="preserve"> (extrait)</w:t>
      </w:r>
    </w:p>
    <w:p w14:paraId="43441C9D" w14:textId="77777777" w:rsidR="005C6208" w:rsidRDefault="005C6208" w:rsidP="005C6208">
      <w:pPr>
        <w:pStyle w:val="Paragraphedeliste"/>
        <w:numPr>
          <w:ilvl w:val="0"/>
          <w:numId w:val="4"/>
        </w:numPr>
      </w:pPr>
      <w:r>
        <w:t xml:space="preserve">MENDELSSOHN : </w:t>
      </w:r>
      <w:r>
        <w:rPr>
          <w:i/>
        </w:rPr>
        <w:t>Le songe d’une nuit d’été</w:t>
      </w:r>
      <w:r>
        <w:t xml:space="preserve"> – Scherzo (extrait)</w:t>
      </w:r>
    </w:p>
    <w:p w14:paraId="20AFFED6" w14:textId="77777777" w:rsidR="005C6208" w:rsidRDefault="005C6208" w:rsidP="00CD6EA7">
      <w:pPr>
        <w:ind w:left="360"/>
      </w:pPr>
    </w:p>
    <w:p w14:paraId="270A9678" w14:textId="77777777" w:rsidR="005C6208" w:rsidRDefault="005C6208" w:rsidP="005C6208">
      <w:pPr>
        <w:rPr>
          <w:b/>
          <w:u w:val="single"/>
        </w:rPr>
      </w:pPr>
      <w:r>
        <w:rPr>
          <w:b/>
          <w:u w:val="single"/>
        </w:rPr>
        <w:t xml:space="preserve">Quatrième épreuve : </w:t>
      </w:r>
    </w:p>
    <w:p w14:paraId="5C3B2E7E" w14:textId="315E76CE" w:rsidR="005C6208" w:rsidRDefault="005C6208" w:rsidP="005C6208">
      <w:r>
        <w:t xml:space="preserve">MOZART : </w:t>
      </w:r>
      <w:r w:rsidR="00CD6EA7">
        <w:rPr>
          <w:i/>
        </w:rPr>
        <w:t xml:space="preserve">Quatuor en ré mineur K.V </w:t>
      </w:r>
      <w:r>
        <w:rPr>
          <w:i/>
        </w:rPr>
        <w:t>421 (violon 1 - 1</w:t>
      </w:r>
      <w:r>
        <w:rPr>
          <w:i/>
          <w:vertAlign w:val="superscript"/>
        </w:rPr>
        <w:t>er</w:t>
      </w:r>
      <w:r>
        <w:rPr>
          <w:i/>
        </w:rPr>
        <w:t xml:space="preserve"> mouvement)</w:t>
      </w:r>
      <w:r>
        <w:t xml:space="preserve"> avec les musiciens de l’orchestre</w:t>
      </w:r>
    </w:p>
    <w:p w14:paraId="65737AC0" w14:textId="77777777" w:rsidR="005C6208" w:rsidRDefault="005C6208" w:rsidP="005C6208"/>
    <w:p w14:paraId="1A3915EF" w14:textId="77777777" w:rsidR="005C6208" w:rsidRDefault="005C6208" w:rsidP="005C6208"/>
    <w:p w14:paraId="1B0B20CF" w14:textId="77777777" w:rsidR="005C6208" w:rsidRDefault="005C6208" w:rsidP="005C6208"/>
    <w:p w14:paraId="70D98AF2" w14:textId="77777777" w:rsidR="00964CAF" w:rsidRDefault="00964CAF" w:rsidP="00964CAF">
      <w:pPr>
        <w:jc w:val="center"/>
        <w:rPr>
          <w:rFonts w:ascii="Poppins" w:eastAsia="Times New Roman" w:hAnsi="Poppins" w:cs="Poppins"/>
          <w:b/>
          <w:bCs/>
          <w:sz w:val="52"/>
          <w:szCs w:val="52"/>
          <w:lang w:eastAsia="fr-FR"/>
        </w:rPr>
      </w:pPr>
      <w:bookmarkStart w:id="0" w:name="_GoBack"/>
      <w:bookmarkEnd w:id="0"/>
    </w:p>
    <w:p w14:paraId="7B2F2AD4" w14:textId="77777777" w:rsidR="00870ED1" w:rsidRPr="00870ED1" w:rsidRDefault="00870ED1" w:rsidP="00870ED1">
      <w:pPr>
        <w:rPr>
          <w:rFonts w:asciiTheme="majorHAnsi" w:eastAsia="Times New Roman" w:hAnsiTheme="majorHAnsi" w:cs="Arial"/>
          <w:lang w:eastAsia="fr-FR"/>
        </w:rPr>
      </w:pPr>
    </w:p>
    <w:p w14:paraId="014D0DC0" w14:textId="77777777" w:rsidR="00870ED1" w:rsidRPr="00870ED1" w:rsidRDefault="00870ED1" w:rsidP="00870ED1">
      <w:pPr>
        <w:rPr>
          <w:rFonts w:asciiTheme="majorHAnsi" w:eastAsia="Times New Roman" w:hAnsiTheme="majorHAnsi" w:cs="Arial"/>
          <w:lang w:eastAsia="fr-FR"/>
        </w:rPr>
      </w:pPr>
    </w:p>
    <w:p w14:paraId="3C1ACDE8" w14:textId="77777777" w:rsidR="00870ED1" w:rsidRPr="00870ED1" w:rsidRDefault="00870ED1" w:rsidP="00870ED1">
      <w:pPr>
        <w:rPr>
          <w:rFonts w:asciiTheme="majorHAnsi" w:eastAsia="Times New Roman" w:hAnsiTheme="majorHAnsi" w:cs="Arial"/>
          <w:lang w:eastAsia="fr-FR"/>
        </w:rPr>
      </w:pPr>
    </w:p>
    <w:p w14:paraId="7BACC316" w14:textId="77777777" w:rsidR="00870ED1" w:rsidRDefault="00870ED1" w:rsidP="00870ED1">
      <w:pPr>
        <w:rPr>
          <w:rFonts w:asciiTheme="majorHAnsi" w:eastAsia="Times New Roman" w:hAnsiTheme="majorHAnsi" w:cs="Arial"/>
          <w:color w:val="000000"/>
          <w:lang w:eastAsia="fr-FR"/>
        </w:rPr>
      </w:pPr>
    </w:p>
    <w:p w14:paraId="7C37E5B0" w14:textId="07738707" w:rsidR="00870ED1" w:rsidRPr="00870ED1" w:rsidRDefault="00870ED1" w:rsidP="00870ED1">
      <w:pPr>
        <w:tabs>
          <w:tab w:val="left" w:pos="5610"/>
        </w:tabs>
        <w:rPr>
          <w:rFonts w:asciiTheme="majorHAnsi" w:eastAsia="Times New Roman" w:hAnsiTheme="majorHAnsi" w:cs="Arial"/>
          <w:lang w:eastAsia="fr-FR"/>
        </w:rPr>
      </w:pPr>
      <w:r>
        <w:rPr>
          <w:rFonts w:asciiTheme="majorHAnsi" w:eastAsia="Times New Roman" w:hAnsiTheme="majorHAnsi" w:cs="Arial"/>
          <w:lang w:eastAsia="fr-FR"/>
        </w:rPr>
        <w:tab/>
      </w:r>
    </w:p>
    <w:sectPr w:rsidR="00870ED1" w:rsidRPr="00870ED1" w:rsidSect="004B6D3F">
      <w:footerReference w:type="default" r:id="rId9"/>
      <w:headerReference w:type="first" r:id="rId10"/>
      <w:footerReference w:type="first" r:id="rId11"/>
      <w:pgSz w:w="11900" w:h="16840" w:code="9"/>
      <w:pgMar w:top="1418" w:right="9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4C5D5" w14:textId="77777777" w:rsidR="003D4E82" w:rsidRDefault="003D4E82">
      <w:r>
        <w:separator/>
      </w:r>
    </w:p>
  </w:endnote>
  <w:endnote w:type="continuationSeparator" w:id="0">
    <w:p w14:paraId="0134F2A8" w14:textId="77777777" w:rsidR="003D4E82" w:rsidRDefault="003D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Medium"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erif">
    <w:altName w:val="Cambria Math"/>
    <w:charset w:val="00"/>
    <w:family w:val="roman"/>
    <w:pitch w:val="variable"/>
    <w:sig w:usb0="A000026F" w:usb1="5000203B" w:usb2="00000000" w:usb3="00000000" w:csb0="00000197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41B0F" w14:textId="77777777" w:rsidR="004B6D3F" w:rsidRDefault="004B6D3F">
    <w:pPr>
      <w:pStyle w:val="Pieddepage"/>
    </w:pPr>
  </w:p>
  <w:p w14:paraId="2E9EFDB8" w14:textId="77777777" w:rsidR="004B6D3F" w:rsidRDefault="004B6D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18C1" w14:textId="77777777" w:rsidR="004B6D3F" w:rsidRPr="00E851DB" w:rsidRDefault="004B6D3F" w:rsidP="00176C7D">
    <w:pPr>
      <w:pStyle w:val="Pieddepage"/>
      <w:tabs>
        <w:tab w:val="clear" w:pos="9072"/>
        <w:tab w:val="right" w:pos="9639"/>
      </w:tabs>
      <w:ind w:left="-709"/>
      <w:jc w:val="center"/>
      <w:rPr>
        <w:rFonts w:asciiTheme="majorHAnsi" w:hAnsiTheme="majorHAnsi"/>
        <w:sz w:val="16"/>
        <w:szCs w:val="16"/>
      </w:rPr>
    </w:pPr>
    <w:r w:rsidRPr="00E851DB">
      <w:rPr>
        <w:rFonts w:asciiTheme="majorHAnsi" w:hAnsiTheme="majorHAnsi"/>
        <w:sz w:val="16"/>
        <w:szCs w:val="16"/>
      </w:rPr>
      <w:t>33 (0)4 67 60 19 99 – le Corum – CS 89024 – 34967 Montpellier cedex 2 – www.opera-orchestre-montpellier.fr</w:t>
    </w:r>
  </w:p>
  <w:p w14:paraId="7DB48F25" w14:textId="77777777" w:rsidR="004B6D3F" w:rsidRPr="000F0926" w:rsidRDefault="004B6D3F" w:rsidP="004B6D3F">
    <w:pPr>
      <w:pStyle w:val="Pieddepage"/>
      <w:jc w:val="center"/>
      <w:rPr>
        <w:rFonts w:ascii="Circular Std Book" w:hAnsi="Circular Std Book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C8996" w14:textId="77777777" w:rsidR="003D4E82" w:rsidRDefault="003D4E82">
      <w:r>
        <w:separator/>
      </w:r>
    </w:p>
  </w:footnote>
  <w:footnote w:type="continuationSeparator" w:id="0">
    <w:p w14:paraId="25FB0A17" w14:textId="77777777" w:rsidR="003D4E82" w:rsidRDefault="003D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7DDB5" w14:textId="77777777" w:rsidR="002E6C8A" w:rsidRPr="00E851DB" w:rsidRDefault="00DF368B" w:rsidP="00E851DB">
    <w:pPr>
      <w:pStyle w:val="En-tte"/>
      <w:tabs>
        <w:tab w:val="clear" w:pos="4536"/>
        <w:tab w:val="clear" w:pos="9072"/>
        <w:tab w:val="left" w:pos="5670"/>
      </w:tabs>
      <w:jc w:val="right"/>
      <w:rPr>
        <w:rFonts w:asciiTheme="majorHAnsi" w:hAnsiTheme="majorHAnsi"/>
        <w:b/>
        <w:sz w:val="16"/>
        <w:szCs w:val="16"/>
      </w:rPr>
    </w:pPr>
    <w:r w:rsidRPr="00E851DB">
      <w:rPr>
        <w:rFonts w:asciiTheme="majorHAnsi" w:hAnsiTheme="majorHAnsi"/>
        <w:b/>
        <w:noProof/>
        <w:sz w:val="16"/>
        <w:szCs w:val="16"/>
        <w:lang w:eastAsia="fr-FR"/>
      </w:rPr>
      <w:drawing>
        <wp:anchor distT="0" distB="0" distL="114300" distR="114300" simplePos="0" relativeHeight="251658240" behindDoc="1" locked="0" layoutInCell="1" allowOverlap="1" wp14:anchorId="79492C96" wp14:editId="07405DF9">
          <wp:simplePos x="0" y="0"/>
          <wp:positionH relativeFrom="column">
            <wp:posOffset>-433705</wp:posOffset>
          </wp:positionH>
          <wp:positionV relativeFrom="paragraph">
            <wp:posOffset>-48542</wp:posOffset>
          </wp:positionV>
          <wp:extent cx="2138400" cy="792000"/>
          <wp:effectExtent l="0" t="0" r="0" b="825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ONM-2020_VEC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C8A" w:rsidRPr="00E851DB">
      <w:rPr>
        <w:rFonts w:asciiTheme="majorHAnsi" w:hAnsiTheme="majorHAnsi"/>
        <w:b/>
        <w:sz w:val="16"/>
        <w:szCs w:val="16"/>
      </w:rPr>
      <w:t>Valérie Chevalier</w:t>
    </w:r>
  </w:p>
  <w:p w14:paraId="01012F0A" w14:textId="4E43A70A" w:rsidR="004B6D3F" w:rsidRPr="00E851DB" w:rsidRDefault="004B6D3F" w:rsidP="00E851DB">
    <w:pPr>
      <w:pStyle w:val="En-tte"/>
      <w:tabs>
        <w:tab w:val="clear" w:pos="4536"/>
        <w:tab w:val="clear" w:pos="9072"/>
        <w:tab w:val="left" w:pos="5670"/>
      </w:tabs>
      <w:jc w:val="right"/>
      <w:rPr>
        <w:rFonts w:asciiTheme="majorHAnsi" w:hAnsiTheme="majorHAnsi"/>
        <w:i/>
        <w:sz w:val="16"/>
        <w:szCs w:val="16"/>
      </w:rPr>
    </w:pPr>
    <w:proofErr w:type="gramStart"/>
    <w:r w:rsidRPr="00E851DB">
      <w:rPr>
        <w:rFonts w:asciiTheme="majorHAnsi" w:hAnsiTheme="majorHAnsi"/>
        <w:sz w:val="16"/>
        <w:szCs w:val="16"/>
      </w:rPr>
      <w:t>directrice</w:t>
    </w:r>
    <w:proofErr w:type="gramEnd"/>
    <w:r w:rsidRPr="00E851DB">
      <w:rPr>
        <w:rFonts w:asciiTheme="majorHAnsi" w:hAnsiTheme="majorHAnsi"/>
        <w:sz w:val="16"/>
        <w:szCs w:val="16"/>
      </w:rPr>
      <w:t xml:space="preserve"> générale</w:t>
    </w:r>
    <w:r w:rsidR="00D92D36">
      <w:rPr>
        <w:rFonts w:asciiTheme="majorHAnsi" w:hAnsiTheme="majorHAnsi"/>
        <w:sz w:val="16"/>
        <w:szCs w:val="16"/>
      </w:rPr>
      <w:br/>
    </w:r>
    <w:r w:rsidR="00D92D36" w:rsidRPr="00D92D36">
      <w:rPr>
        <w:rFonts w:asciiTheme="majorHAnsi" w:hAnsiTheme="majorHAnsi"/>
        <w:b/>
        <w:bCs/>
        <w:sz w:val="16"/>
        <w:szCs w:val="16"/>
      </w:rPr>
      <w:t>Roderick Cox</w:t>
    </w:r>
    <w:r w:rsidR="00D92D36">
      <w:rPr>
        <w:rFonts w:asciiTheme="majorHAnsi" w:hAnsiTheme="majorHAnsi"/>
        <w:sz w:val="16"/>
        <w:szCs w:val="16"/>
      </w:rPr>
      <w:br/>
      <w:t>directeur musical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293D"/>
    <w:multiLevelType w:val="hybridMultilevel"/>
    <w:tmpl w:val="5776B85C"/>
    <w:lvl w:ilvl="0" w:tplc="5A96A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B03E14"/>
    <w:multiLevelType w:val="hybridMultilevel"/>
    <w:tmpl w:val="D9A66574"/>
    <w:lvl w:ilvl="0" w:tplc="1F5A079A">
      <w:numFmt w:val="bullet"/>
      <w:lvlText w:val="-"/>
      <w:lvlJc w:val="left"/>
      <w:pPr>
        <w:ind w:left="720" w:hanging="360"/>
      </w:pPr>
      <w:rPr>
        <w:rFonts w:ascii="Raleway Medium" w:eastAsia="Times New Roman" w:hAnsi="Raleway Medium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75CBC"/>
    <w:multiLevelType w:val="hybridMultilevel"/>
    <w:tmpl w:val="071298E6"/>
    <w:lvl w:ilvl="0" w:tplc="27CE5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952C0"/>
    <w:multiLevelType w:val="hybridMultilevel"/>
    <w:tmpl w:val="53347144"/>
    <w:lvl w:ilvl="0" w:tplc="7500F2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ircular Std Book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ircular Std Book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ircular Std Book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4E"/>
    <w:rsid w:val="0000520B"/>
    <w:rsid w:val="00022532"/>
    <w:rsid w:val="00034982"/>
    <w:rsid w:val="00040FE2"/>
    <w:rsid w:val="000773A2"/>
    <w:rsid w:val="00097985"/>
    <w:rsid w:val="000C069D"/>
    <w:rsid w:val="000F2A8E"/>
    <w:rsid w:val="001013AC"/>
    <w:rsid w:val="00176C7D"/>
    <w:rsid w:val="00197FD4"/>
    <w:rsid w:val="001B0359"/>
    <w:rsid w:val="001C74BC"/>
    <w:rsid w:val="0024526D"/>
    <w:rsid w:val="0029129B"/>
    <w:rsid w:val="002C6F4A"/>
    <w:rsid w:val="002E6C8A"/>
    <w:rsid w:val="00326326"/>
    <w:rsid w:val="00362896"/>
    <w:rsid w:val="00364053"/>
    <w:rsid w:val="0037632D"/>
    <w:rsid w:val="003B19D8"/>
    <w:rsid w:val="003D4E82"/>
    <w:rsid w:val="004B6511"/>
    <w:rsid w:val="004B6D3F"/>
    <w:rsid w:val="00524E4C"/>
    <w:rsid w:val="005B1464"/>
    <w:rsid w:val="005C6208"/>
    <w:rsid w:val="00616B5E"/>
    <w:rsid w:val="0065323F"/>
    <w:rsid w:val="006625D6"/>
    <w:rsid w:val="00670997"/>
    <w:rsid w:val="006761D3"/>
    <w:rsid w:val="0068659C"/>
    <w:rsid w:val="006D1532"/>
    <w:rsid w:val="006F261E"/>
    <w:rsid w:val="00773B9A"/>
    <w:rsid w:val="00797716"/>
    <w:rsid w:val="007C7C6F"/>
    <w:rsid w:val="007E1230"/>
    <w:rsid w:val="00870ED1"/>
    <w:rsid w:val="00872DA8"/>
    <w:rsid w:val="00897997"/>
    <w:rsid w:val="008A0612"/>
    <w:rsid w:val="008A2A7E"/>
    <w:rsid w:val="008B6C1C"/>
    <w:rsid w:val="009647C9"/>
    <w:rsid w:val="00964CAF"/>
    <w:rsid w:val="00980AD0"/>
    <w:rsid w:val="00981630"/>
    <w:rsid w:val="009A7F4B"/>
    <w:rsid w:val="009B65F2"/>
    <w:rsid w:val="00A06FBB"/>
    <w:rsid w:val="00A6473B"/>
    <w:rsid w:val="00A87F09"/>
    <w:rsid w:val="00AB4F84"/>
    <w:rsid w:val="00AD4BAF"/>
    <w:rsid w:val="00B51865"/>
    <w:rsid w:val="00B741A5"/>
    <w:rsid w:val="00B75968"/>
    <w:rsid w:val="00BE064E"/>
    <w:rsid w:val="00C53AC4"/>
    <w:rsid w:val="00CC195C"/>
    <w:rsid w:val="00CD1766"/>
    <w:rsid w:val="00CD6EA7"/>
    <w:rsid w:val="00D336EB"/>
    <w:rsid w:val="00D92D36"/>
    <w:rsid w:val="00DF368B"/>
    <w:rsid w:val="00E36804"/>
    <w:rsid w:val="00E851DB"/>
    <w:rsid w:val="00EC5EFE"/>
    <w:rsid w:val="00F23FB2"/>
    <w:rsid w:val="00F520C0"/>
    <w:rsid w:val="00FE37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F8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78"/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6D1532"/>
    <w:pPr>
      <w:keepNext/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/>
      <w:b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6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064E"/>
  </w:style>
  <w:style w:type="paragraph" w:styleId="Pieddepage">
    <w:name w:val="footer"/>
    <w:basedOn w:val="Normal"/>
    <w:link w:val="PieddepageCar"/>
    <w:uiPriority w:val="99"/>
    <w:unhideWhenUsed/>
    <w:rsid w:val="00BE06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064E"/>
  </w:style>
  <w:style w:type="character" w:styleId="Numrodepage">
    <w:name w:val="page number"/>
    <w:basedOn w:val="Policepardfaut"/>
    <w:uiPriority w:val="99"/>
    <w:semiHidden/>
    <w:unhideWhenUsed/>
    <w:rsid w:val="00BE064E"/>
  </w:style>
  <w:style w:type="paragraph" w:styleId="Textedebulles">
    <w:name w:val="Balloon Text"/>
    <w:basedOn w:val="Normal"/>
    <w:link w:val="TextedebullesCar"/>
    <w:uiPriority w:val="99"/>
    <w:semiHidden/>
    <w:unhideWhenUsed/>
    <w:rsid w:val="0029067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067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632D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customStyle="1" w:styleId="Titre1Car">
    <w:name w:val="Titre 1 Car"/>
    <w:basedOn w:val="Policepardfaut"/>
    <w:link w:val="Titre1"/>
    <w:rsid w:val="006D1532"/>
    <w:rPr>
      <w:rFonts w:ascii="Times New Roman" w:eastAsia="Times New Roman" w:hAnsi="Times New Roman"/>
      <w:b/>
      <w:sz w:val="22"/>
      <w:shd w:val="pct20" w:color="auto" w:fill="auto"/>
      <w:lang w:val="fr-FR"/>
    </w:rPr>
  </w:style>
  <w:style w:type="character" w:customStyle="1" w:styleId="xbe">
    <w:name w:val="_xbe"/>
    <w:basedOn w:val="Policepardfaut"/>
    <w:rsid w:val="00C53AC4"/>
  </w:style>
  <w:style w:type="character" w:customStyle="1" w:styleId="Titre2Car">
    <w:name w:val="Titre 2 Car"/>
    <w:basedOn w:val="Policepardfaut"/>
    <w:link w:val="Titre2"/>
    <w:uiPriority w:val="9"/>
    <w:semiHidden/>
    <w:rsid w:val="00EC5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paragraph" w:styleId="Corpsdetexte">
    <w:name w:val="Body Text"/>
    <w:basedOn w:val="Normal"/>
    <w:link w:val="CorpsdetexteCar"/>
    <w:semiHidden/>
    <w:unhideWhenUsed/>
    <w:rsid w:val="00EC5EFE"/>
    <w:pPr>
      <w:jc w:val="both"/>
    </w:pPr>
    <w:rPr>
      <w:rFonts w:ascii="Abadi MT Condensed Light" w:eastAsia="Times New Roman" w:hAnsi="Abadi MT Condensed Light"/>
      <w:sz w:val="26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C5EFE"/>
    <w:rPr>
      <w:rFonts w:ascii="Abadi MT Condensed Light" w:eastAsia="Times New Roman" w:hAnsi="Abadi MT Condensed Light"/>
      <w:sz w:val="26"/>
      <w:szCs w:val="24"/>
      <w:lang w:val="fr-FR"/>
    </w:rPr>
  </w:style>
  <w:style w:type="paragraph" w:styleId="Corpsdetexte2">
    <w:name w:val="Body Text 2"/>
    <w:basedOn w:val="Normal"/>
    <w:link w:val="Corpsdetexte2Car"/>
    <w:semiHidden/>
    <w:unhideWhenUsed/>
    <w:rsid w:val="00EC5EFE"/>
    <w:rPr>
      <w:rFonts w:ascii="Trebuchet MS" w:eastAsia="Times New Roman" w:hAnsi="Trebuchet MS"/>
      <w:sz w:val="26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EC5EFE"/>
    <w:rPr>
      <w:rFonts w:ascii="Trebuchet MS" w:eastAsia="Times New Roman" w:hAnsi="Trebuchet MS"/>
      <w:sz w:val="26"/>
      <w:szCs w:val="24"/>
      <w:lang w:val="fr-FR"/>
    </w:rPr>
  </w:style>
  <w:style w:type="paragraph" w:customStyle="1" w:styleId="Standard">
    <w:name w:val="Standard"/>
    <w:rsid w:val="0065323F"/>
    <w:pPr>
      <w:suppressAutoHyphens/>
      <w:autoSpaceDN w:val="0"/>
    </w:pPr>
    <w:rPr>
      <w:rFonts w:ascii="Arial Narrow" w:eastAsia="Times New Roman" w:hAnsi="Arial Narrow"/>
      <w:kern w:val="3"/>
      <w:sz w:val="24"/>
      <w:szCs w:val="24"/>
      <w:lang w:val="fr-FR"/>
    </w:rPr>
  </w:style>
  <w:style w:type="paragraph" w:customStyle="1" w:styleId="Textbody">
    <w:name w:val="Text body"/>
    <w:basedOn w:val="Standard"/>
    <w:rsid w:val="0065323F"/>
    <w:pPr>
      <w:jc w:val="both"/>
    </w:pPr>
    <w:rPr>
      <w:rFonts w:ascii="Abadi MT Condensed Light" w:hAnsi="Abadi MT Condensed Light"/>
      <w:sz w:val="26"/>
    </w:rPr>
  </w:style>
  <w:style w:type="paragraph" w:styleId="Titre">
    <w:name w:val="Title"/>
    <w:basedOn w:val="Normal"/>
    <w:link w:val="TitreCar"/>
    <w:qFormat/>
    <w:rsid w:val="00040FE2"/>
    <w:pPr>
      <w:spacing w:line="360" w:lineRule="auto"/>
      <w:ind w:left="567" w:right="567"/>
      <w:jc w:val="center"/>
    </w:pPr>
    <w:rPr>
      <w:rFonts w:ascii="Times New Roman" w:eastAsia="Times New Roman" w:hAnsi="Times New Roman"/>
      <w:b/>
      <w:bCs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040FE2"/>
    <w:rPr>
      <w:rFonts w:ascii="Times New Roman" w:eastAsia="Times New Roman" w:hAnsi="Times New Roman"/>
      <w:b/>
      <w:bCs/>
      <w:sz w:val="32"/>
      <w:szCs w:val="32"/>
      <w:u w:val="single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1C74BC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5B14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en-US"/>
    </w:rPr>
  </w:style>
  <w:style w:type="paragraph" w:styleId="Paragraphedeliste">
    <w:name w:val="List Paragraph"/>
    <w:basedOn w:val="Normal"/>
    <w:uiPriority w:val="34"/>
    <w:qFormat/>
    <w:rsid w:val="000C0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78"/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6D1532"/>
    <w:pPr>
      <w:keepNext/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/>
      <w:b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6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064E"/>
  </w:style>
  <w:style w:type="paragraph" w:styleId="Pieddepage">
    <w:name w:val="footer"/>
    <w:basedOn w:val="Normal"/>
    <w:link w:val="PieddepageCar"/>
    <w:uiPriority w:val="99"/>
    <w:unhideWhenUsed/>
    <w:rsid w:val="00BE06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064E"/>
  </w:style>
  <w:style w:type="character" w:styleId="Numrodepage">
    <w:name w:val="page number"/>
    <w:basedOn w:val="Policepardfaut"/>
    <w:uiPriority w:val="99"/>
    <w:semiHidden/>
    <w:unhideWhenUsed/>
    <w:rsid w:val="00BE064E"/>
  </w:style>
  <w:style w:type="paragraph" w:styleId="Textedebulles">
    <w:name w:val="Balloon Text"/>
    <w:basedOn w:val="Normal"/>
    <w:link w:val="TextedebullesCar"/>
    <w:uiPriority w:val="99"/>
    <w:semiHidden/>
    <w:unhideWhenUsed/>
    <w:rsid w:val="0029067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067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632D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customStyle="1" w:styleId="Titre1Car">
    <w:name w:val="Titre 1 Car"/>
    <w:basedOn w:val="Policepardfaut"/>
    <w:link w:val="Titre1"/>
    <w:rsid w:val="006D1532"/>
    <w:rPr>
      <w:rFonts w:ascii="Times New Roman" w:eastAsia="Times New Roman" w:hAnsi="Times New Roman"/>
      <w:b/>
      <w:sz w:val="22"/>
      <w:shd w:val="pct20" w:color="auto" w:fill="auto"/>
      <w:lang w:val="fr-FR"/>
    </w:rPr>
  </w:style>
  <w:style w:type="character" w:customStyle="1" w:styleId="xbe">
    <w:name w:val="_xbe"/>
    <w:basedOn w:val="Policepardfaut"/>
    <w:rsid w:val="00C53AC4"/>
  </w:style>
  <w:style w:type="character" w:customStyle="1" w:styleId="Titre2Car">
    <w:name w:val="Titre 2 Car"/>
    <w:basedOn w:val="Policepardfaut"/>
    <w:link w:val="Titre2"/>
    <w:uiPriority w:val="9"/>
    <w:semiHidden/>
    <w:rsid w:val="00EC5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paragraph" w:styleId="Corpsdetexte">
    <w:name w:val="Body Text"/>
    <w:basedOn w:val="Normal"/>
    <w:link w:val="CorpsdetexteCar"/>
    <w:semiHidden/>
    <w:unhideWhenUsed/>
    <w:rsid w:val="00EC5EFE"/>
    <w:pPr>
      <w:jc w:val="both"/>
    </w:pPr>
    <w:rPr>
      <w:rFonts w:ascii="Abadi MT Condensed Light" w:eastAsia="Times New Roman" w:hAnsi="Abadi MT Condensed Light"/>
      <w:sz w:val="26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C5EFE"/>
    <w:rPr>
      <w:rFonts w:ascii="Abadi MT Condensed Light" w:eastAsia="Times New Roman" w:hAnsi="Abadi MT Condensed Light"/>
      <w:sz w:val="26"/>
      <w:szCs w:val="24"/>
      <w:lang w:val="fr-FR"/>
    </w:rPr>
  </w:style>
  <w:style w:type="paragraph" w:styleId="Corpsdetexte2">
    <w:name w:val="Body Text 2"/>
    <w:basedOn w:val="Normal"/>
    <w:link w:val="Corpsdetexte2Car"/>
    <w:semiHidden/>
    <w:unhideWhenUsed/>
    <w:rsid w:val="00EC5EFE"/>
    <w:rPr>
      <w:rFonts w:ascii="Trebuchet MS" w:eastAsia="Times New Roman" w:hAnsi="Trebuchet MS"/>
      <w:sz w:val="26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EC5EFE"/>
    <w:rPr>
      <w:rFonts w:ascii="Trebuchet MS" w:eastAsia="Times New Roman" w:hAnsi="Trebuchet MS"/>
      <w:sz w:val="26"/>
      <w:szCs w:val="24"/>
      <w:lang w:val="fr-FR"/>
    </w:rPr>
  </w:style>
  <w:style w:type="paragraph" w:customStyle="1" w:styleId="Standard">
    <w:name w:val="Standard"/>
    <w:rsid w:val="0065323F"/>
    <w:pPr>
      <w:suppressAutoHyphens/>
      <w:autoSpaceDN w:val="0"/>
    </w:pPr>
    <w:rPr>
      <w:rFonts w:ascii="Arial Narrow" w:eastAsia="Times New Roman" w:hAnsi="Arial Narrow"/>
      <w:kern w:val="3"/>
      <w:sz w:val="24"/>
      <w:szCs w:val="24"/>
      <w:lang w:val="fr-FR"/>
    </w:rPr>
  </w:style>
  <w:style w:type="paragraph" w:customStyle="1" w:styleId="Textbody">
    <w:name w:val="Text body"/>
    <w:basedOn w:val="Standard"/>
    <w:rsid w:val="0065323F"/>
    <w:pPr>
      <w:jc w:val="both"/>
    </w:pPr>
    <w:rPr>
      <w:rFonts w:ascii="Abadi MT Condensed Light" w:hAnsi="Abadi MT Condensed Light"/>
      <w:sz w:val="26"/>
    </w:rPr>
  </w:style>
  <w:style w:type="paragraph" w:styleId="Titre">
    <w:name w:val="Title"/>
    <w:basedOn w:val="Normal"/>
    <w:link w:val="TitreCar"/>
    <w:qFormat/>
    <w:rsid w:val="00040FE2"/>
    <w:pPr>
      <w:spacing w:line="360" w:lineRule="auto"/>
      <w:ind w:left="567" w:right="567"/>
      <w:jc w:val="center"/>
    </w:pPr>
    <w:rPr>
      <w:rFonts w:ascii="Times New Roman" w:eastAsia="Times New Roman" w:hAnsi="Times New Roman"/>
      <w:b/>
      <w:bCs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040FE2"/>
    <w:rPr>
      <w:rFonts w:ascii="Times New Roman" w:eastAsia="Times New Roman" w:hAnsi="Times New Roman"/>
      <w:b/>
      <w:bCs/>
      <w:sz w:val="32"/>
      <w:szCs w:val="32"/>
      <w:u w:val="single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1C74BC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5B14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en-US"/>
    </w:rPr>
  </w:style>
  <w:style w:type="paragraph" w:styleId="Paragraphedeliste">
    <w:name w:val="List Paragraph"/>
    <w:basedOn w:val="Normal"/>
    <w:uiPriority w:val="34"/>
    <w:qFormat/>
    <w:rsid w:val="000C0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2">
      <a:majorFont>
        <a:latin typeface="IBM Plex Serif"/>
        <a:ea typeface=""/>
        <a:cs typeface=""/>
      </a:majorFont>
      <a:minorFont>
        <a:latin typeface="IBM Plex Serif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5328-94F2-42FB-8620-87A81988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OONMLR</Company>
  <LinksUpToDate>false</LinksUpToDate>
  <CharactersWithSpaces>1895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Avril Barant</dc:creator>
  <cp:lastModifiedBy>Yseult Carré</cp:lastModifiedBy>
  <cp:revision>5</cp:revision>
  <cp:lastPrinted>2024-08-29T07:28:00Z</cp:lastPrinted>
  <dcterms:created xsi:type="dcterms:W3CDTF">2026-06-22T12:33:00Z</dcterms:created>
  <dcterms:modified xsi:type="dcterms:W3CDTF">2026-06-22T13:32:00Z</dcterms:modified>
</cp:coreProperties>
</file>